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A605" w14:textId="77777777" w:rsidR="00703DE1" w:rsidRPr="00703DE1" w:rsidRDefault="00703DE1" w:rsidP="00703DE1">
      <w:pPr>
        <w:spacing w:line="48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val="es-MX"/>
          <w14:ligatures w14:val="none"/>
        </w:rPr>
      </w:pPr>
      <w:r w:rsidRPr="00703DE1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MX"/>
          <w14:ligatures w14:val="none"/>
        </w:rPr>
        <w:t xml:space="preserve">Tabla S1. </w:t>
      </w:r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 xml:space="preserve">Criterio de información de validación cruzada aproximado mediante Pareto (PSIS-LOO-IC) asociado con cada uno de los modelos logísticos multinomiales bayesianos ajustados para explicar la relación entre los grupos taxonómicos de vegetación acuática sumergida (v), y la profundidad (d), pendiente (s) y orientación (a). También consideramos relaciones tanto lineales como no lineales (usando </w:t>
      </w:r>
      <w:proofErr w:type="spellStart"/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>splines</w:t>
      </w:r>
      <w:proofErr w:type="spellEnd"/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 xml:space="preserve">, s) entre una variable explicativa y la explicada; sin embargo, para a, dada su naturaleza circular, solo se consideraron </w:t>
      </w:r>
      <w:proofErr w:type="spellStart"/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>splines</w:t>
      </w:r>
      <w:proofErr w:type="spellEnd"/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 xml:space="preserve"> cíclicos (</w:t>
      </w:r>
      <w:proofErr w:type="spellStart"/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>sc</w:t>
      </w:r>
      <w:proofErr w:type="spellEnd"/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>). DPSIS-LOO-IC es la diferencia entre el PSIS-LOO-IC del modelo y el valor correspondiente del modelo mejor soportado (es decir, el que tiene el valor más bajo); los modelos se ordenan de acuerdo con este valor.</w:t>
      </w:r>
    </w:p>
    <w:tbl>
      <w:tblPr>
        <w:tblStyle w:val="TableGrid"/>
        <w:tblW w:w="59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701"/>
        <w:gridCol w:w="1843"/>
      </w:tblGrid>
      <w:tr w:rsidR="00703DE1" w:rsidRPr="00703DE1" w14:paraId="1173AA5D" w14:textId="77777777" w:rsidTr="0010155C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C47DEF8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bookmarkStart w:id="0" w:name="_Hlk192833010"/>
            <w:r w:rsidRPr="00703DE1">
              <w:rPr>
                <w:rFonts w:ascii="Times New Roman" w:hAnsi="Times New Roman"/>
                <w:sz w:val="24"/>
                <w:lang w:val="es-MX"/>
              </w:rPr>
              <w:t>Estructura del Modelo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C4178B5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PSIS-LOO-IC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6C07C77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DPSIS-LOO-IC</w:t>
            </w:r>
          </w:p>
        </w:tc>
      </w:tr>
      <w:tr w:rsidR="00703DE1" w:rsidRPr="00703DE1" w14:paraId="4538AB1B" w14:textId="77777777" w:rsidTr="0010155C">
        <w:trPr>
          <w:jc w:val="center"/>
        </w:trPr>
        <w:tc>
          <w:tcPr>
            <w:tcW w:w="2410" w:type="dxa"/>
            <w:tcBorders>
              <w:top w:val="single" w:sz="12" w:space="0" w:color="auto"/>
            </w:tcBorders>
          </w:tcPr>
          <w:p w14:paraId="1D5B700E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 +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)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7E67A6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21752.7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FF215BC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0</w:t>
            </w:r>
          </w:p>
        </w:tc>
      </w:tr>
      <w:tr w:rsidR="00703DE1" w:rsidRPr="00703DE1" w14:paraId="0C006DD5" w14:textId="77777777" w:rsidTr="0010155C">
        <w:trPr>
          <w:jc w:val="center"/>
        </w:trPr>
        <w:tc>
          <w:tcPr>
            <w:tcW w:w="2410" w:type="dxa"/>
          </w:tcPr>
          <w:p w14:paraId="2A091489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) +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39658A8F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21924.4</w:t>
            </w:r>
          </w:p>
        </w:tc>
        <w:tc>
          <w:tcPr>
            <w:tcW w:w="1843" w:type="dxa"/>
          </w:tcPr>
          <w:p w14:paraId="07817209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171.7</w:t>
            </w:r>
          </w:p>
        </w:tc>
      </w:tr>
      <w:tr w:rsidR="00703DE1" w:rsidRPr="00703DE1" w14:paraId="2717FCB9" w14:textId="77777777" w:rsidTr="0010155C">
        <w:trPr>
          <w:jc w:val="center"/>
        </w:trPr>
        <w:tc>
          <w:tcPr>
            <w:tcW w:w="2410" w:type="dxa"/>
          </w:tcPr>
          <w:p w14:paraId="07823E74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)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2AA292DA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22144.8</w:t>
            </w:r>
          </w:p>
        </w:tc>
        <w:tc>
          <w:tcPr>
            <w:tcW w:w="1843" w:type="dxa"/>
          </w:tcPr>
          <w:p w14:paraId="39E87D34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392.1</w:t>
            </w:r>
          </w:p>
        </w:tc>
      </w:tr>
      <w:tr w:rsidR="00703DE1" w:rsidRPr="00703DE1" w14:paraId="74BEC89A" w14:textId="77777777" w:rsidTr="0010155C">
        <w:trPr>
          <w:jc w:val="center"/>
        </w:trPr>
        <w:tc>
          <w:tcPr>
            <w:tcW w:w="2410" w:type="dxa"/>
          </w:tcPr>
          <w:p w14:paraId="5E470DF6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66EF7E84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22255.4</w:t>
            </w:r>
          </w:p>
        </w:tc>
        <w:tc>
          <w:tcPr>
            <w:tcW w:w="1843" w:type="dxa"/>
          </w:tcPr>
          <w:p w14:paraId="0CD57A3A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502.7</w:t>
            </w:r>
          </w:p>
        </w:tc>
      </w:tr>
      <w:tr w:rsidR="00703DE1" w:rsidRPr="00703DE1" w14:paraId="0EAAD4D1" w14:textId="77777777" w:rsidTr="0010155C">
        <w:trPr>
          <w:jc w:val="center"/>
        </w:trPr>
        <w:tc>
          <w:tcPr>
            <w:tcW w:w="2410" w:type="dxa"/>
          </w:tcPr>
          <w:p w14:paraId="5622AB5D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 +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0B14EC86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22455.8</w:t>
            </w:r>
          </w:p>
        </w:tc>
        <w:tc>
          <w:tcPr>
            <w:tcW w:w="1843" w:type="dxa"/>
          </w:tcPr>
          <w:p w14:paraId="3CC28D1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703.1</w:t>
            </w:r>
          </w:p>
        </w:tc>
      </w:tr>
      <w:tr w:rsidR="00703DE1" w:rsidRPr="00703DE1" w14:paraId="1936C7E8" w14:textId="77777777" w:rsidTr="0010155C">
        <w:trPr>
          <w:jc w:val="center"/>
        </w:trPr>
        <w:tc>
          <w:tcPr>
            <w:tcW w:w="2410" w:type="dxa"/>
          </w:tcPr>
          <w:p w14:paraId="4AB31145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)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52AA588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22506.3</w:t>
            </w:r>
          </w:p>
        </w:tc>
        <w:tc>
          <w:tcPr>
            <w:tcW w:w="1843" w:type="dxa"/>
          </w:tcPr>
          <w:p w14:paraId="6C12684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753.6</w:t>
            </w:r>
          </w:p>
        </w:tc>
      </w:tr>
      <w:tr w:rsidR="00703DE1" w:rsidRPr="00703DE1" w14:paraId="39C0F8FC" w14:textId="77777777" w:rsidTr="0010155C">
        <w:trPr>
          <w:jc w:val="center"/>
        </w:trPr>
        <w:tc>
          <w:tcPr>
            <w:tcW w:w="2410" w:type="dxa"/>
          </w:tcPr>
          <w:p w14:paraId="659FC29B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i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) +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</w:p>
        </w:tc>
        <w:tc>
          <w:tcPr>
            <w:tcW w:w="1701" w:type="dxa"/>
          </w:tcPr>
          <w:p w14:paraId="3CF99E68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22811.3</w:t>
            </w:r>
          </w:p>
        </w:tc>
        <w:tc>
          <w:tcPr>
            <w:tcW w:w="1843" w:type="dxa"/>
          </w:tcPr>
          <w:p w14:paraId="4F3EDD6A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1058.6</w:t>
            </w:r>
          </w:p>
        </w:tc>
      </w:tr>
      <w:tr w:rsidR="00703DE1" w:rsidRPr="00703DE1" w14:paraId="5A05AB79" w14:textId="77777777" w:rsidTr="0010155C">
        <w:trPr>
          <w:jc w:val="center"/>
        </w:trPr>
        <w:tc>
          <w:tcPr>
            <w:tcW w:w="2410" w:type="dxa"/>
          </w:tcPr>
          <w:p w14:paraId="3B1CAE58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565934CB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22816.4</w:t>
            </w:r>
          </w:p>
        </w:tc>
        <w:tc>
          <w:tcPr>
            <w:tcW w:w="1843" w:type="dxa"/>
          </w:tcPr>
          <w:p w14:paraId="374B2CE2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1063.7</w:t>
            </w:r>
          </w:p>
        </w:tc>
      </w:tr>
      <w:tr w:rsidR="00703DE1" w:rsidRPr="00703DE1" w14:paraId="0C031CC3" w14:textId="77777777" w:rsidTr="0010155C">
        <w:trPr>
          <w:jc w:val="center"/>
        </w:trPr>
        <w:tc>
          <w:tcPr>
            <w:tcW w:w="2410" w:type="dxa"/>
          </w:tcPr>
          <w:p w14:paraId="269024D7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02E20475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23084.6</w:t>
            </w:r>
          </w:p>
        </w:tc>
        <w:tc>
          <w:tcPr>
            <w:tcW w:w="1843" w:type="dxa"/>
          </w:tcPr>
          <w:p w14:paraId="33D1A065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1331.9</w:t>
            </w:r>
          </w:p>
        </w:tc>
      </w:tr>
      <w:tr w:rsidR="00703DE1" w:rsidRPr="00703DE1" w14:paraId="4CC2E5F5" w14:textId="77777777" w:rsidTr="0010155C">
        <w:trPr>
          <w:jc w:val="center"/>
        </w:trPr>
        <w:tc>
          <w:tcPr>
            <w:tcW w:w="2410" w:type="dxa"/>
          </w:tcPr>
          <w:p w14:paraId="6E7315B1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</w:p>
        </w:tc>
        <w:tc>
          <w:tcPr>
            <w:tcW w:w="1701" w:type="dxa"/>
          </w:tcPr>
          <w:p w14:paraId="501411A0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23114.5</w:t>
            </w:r>
          </w:p>
        </w:tc>
        <w:tc>
          <w:tcPr>
            <w:tcW w:w="1843" w:type="dxa"/>
          </w:tcPr>
          <w:p w14:paraId="2CF4F760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1361.8</w:t>
            </w:r>
          </w:p>
        </w:tc>
      </w:tr>
      <w:tr w:rsidR="00703DE1" w:rsidRPr="00703DE1" w14:paraId="14A3C9A7" w14:textId="77777777" w:rsidTr="0010155C">
        <w:trPr>
          <w:jc w:val="center"/>
        </w:trPr>
        <w:tc>
          <w:tcPr>
            <w:tcW w:w="2410" w:type="dxa"/>
          </w:tcPr>
          <w:p w14:paraId="6BFCB7CD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59241E78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23643.7</w:t>
            </w:r>
          </w:p>
        </w:tc>
        <w:tc>
          <w:tcPr>
            <w:tcW w:w="1843" w:type="dxa"/>
          </w:tcPr>
          <w:p w14:paraId="59B1CA1E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1891</w:t>
            </w:r>
          </w:p>
        </w:tc>
      </w:tr>
      <w:tr w:rsidR="00703DE1" w:rsidRPr="00703DE1" w14:paraId="6F49386D" w14:textId="77777777" w:rsidTr="0010155C">
        <w:trPr>
          <w:jc w:val="center"/>
        </w:trPr>
        <w:tc>
          <w:tcPr>
            <w:tcW w:w="2410" w:type="dxa"/>
          </w:tcPr>
          <w:p w14:paraId="6A7BBC98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i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lastRenderedPageBreak/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d</w:t>
            </w:r>
          </w:p>
        </w:tc>
        <w:tc>
          <w:tcPr>
            <w:tcW w:w="1701" w:type="dxa"/>
          </w:tcPr>
          <w:p w14:paraId="27FF048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24325.3</w:t>
            </w:r>
          </w:p>
        </w:tc>
        <w:tc>
          <w:tcPr>
            <w:tcW w:w="1843" w:type="dxa"/>
          </w:tcPr>
          <w:p w14:paraId="7D5CE1A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2572.6</w:t>
            </w:r>
          </w:p>
        </w:tc>
      </w:tr>
      <w:tr w:rsidR="00703DE1" w:rsidRPr="00703DE1" w14:paraId="425D595A" w14:textId="77777777" w:rsidTr="0010155C">
        <w:trPr>
          <w:jc w:val="center"/>
        </w:trPr>
        <w:tc>
          <w:tcPr>
            <w:tcW w:w="2410" w:type="dxa"/>
          </w:tcPr>
          <w:p w14:paraId="6706A482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)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04E1F342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26892.3</w:t>
            </w:r>
          </w:p>
        </w:tc>
        <w:tc>
          <w:tcPr>
            <w:tcW w:w="1843" w:type="dxa"/>
          </w:tcPr>
          <w:p w14:paraId="6B3DF142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5139.6</w:t>
            </w:r>
          </w:p>
        </w:tc>
      </w:tr>
      <w:tr w:rsidR="00703DE1" w:rsidRPr="00703DE1" w14:paraId="3B68001E" w14:textId="77777777" w:rsidTr="0010155C">
        <w:trPr>
          <w:jc w:val="center"/>
        </w:trPr>
        <w:tc>
          <w:tcPr>
            <w:tcW w:w="2410" w:type="dxa"/>
          </w:tcPr>
          <w:p w14:paraId="1239AC96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i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s(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499EB6A1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27550.1</w:t>
            </w:r>
          </w:p>
        </w:tc>
        <w:tc>
          <w:tcPr>
            <w:tcW w:w="1843" w:type="dxa"/>
          </w:tcPr>
          <w:p w14:paraId="68D12AE8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5797.4</w:t>
            </w:r>
          </w:p>
        </w:tc>
      </w:tr>
      <w:tr w:rsidR="00703DE1" w:rsidRPr="00703DE1" w14:paraId="74F5FBA4" w14:textId="77777777" w:rsidTr="0010155C">
        <w:trPr>
          <w:jc w:val="center"/>
        </w:trPr>
        <w:tc>
          <w:tcPr>
            <w:tcW w:w="2410" w:type="dxa"/>
          </w:tcPr>
          <w:p w14:paraId="1FD93FB7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+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</w:tcPr>
          <w:p w14:paraId="6C6E0786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28041.8</w:t>
            </w:r>
          </w:p>
        </w:tc>
        <w:tc>
          <w:tcPr>
            <w:tcW w:w="1843" w:type="dxa"/>
          </w:tcPr>
          <w:p w14:paraId="54239AC9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6289.1</w:t>
            </w:r>
          </w:p>
        </w:tc>
      </w:tr>
      <w:tr w:rsidR="00703DE1" w:rsidRPr="00703DE1" w14:paraId="2160D6BF" w14:textId="77777777" w:rsidTr="0010155C">
        <w:trPr>
          <w:jc w:val="center"/>
        </w:trPr>
        <w:tc>
          <w:tcPr>
            <w:tcW w:w="2410" w:type="dxa"/>
          </w:tcPr>
          <w:p w14:paraId="1BC3AEA1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s</w:t>
            </w:r>
          </w:p>
        </w:tc>
        <w:tc>
          <w:tcPr>
            <w:tcW w:w="1701" w:type="dxa"/>
          </w:tcPr>
          <w:p w14:paraId="3D0F0744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28733.9</w:t>
            </w:r>
          </w:p>
        </w:tc>
        <w:tc>
          <w:tcPr>
            <w:tcW w:w="1843" w:type="dxa"/>
          </w:tcPr>
          <w:p w14:paraId="04969F10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6981.2</w:t>
            </w:r>
          </w:p>
        </w:tc>
      </w:tr>
      <w:tr w:rsidR="00703DE1" w:rsidRPr="00703DE1" w14:paraId="0CCBABF6" w14:textId="77777777" w:rsidTr="0010155C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1B1B1E21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s</w:t>
            </w:r>
            <w:r w:rsidRPr="00703DE1">
              <w:rPr>
                <w:rFonts w:ascii="Times New Roman" w:hAnsi="Times New Roman"/>
                <w:sz w:val="24"/>
                <w:vertAlign w:val="subscript"/>
                <w:lang w:val="es-MX"/>
              </w:rPr>
              <w:t>c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(</w:t>
            </w: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a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5F8910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29615.0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1A2A0B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7862.3</w:t>
            </w:r>
          </w:p>
        </w:tc>
      </w:tr>
      <w:tr w:rsidR="00703DE1" w:rsidRPr="00703DE1" w14:paraId="33F7E089" w14:textId="77777777" w:rsidTr="001015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90A62C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i/>
                <w:sz w:val="24"/>
                <w:lang w:val="es-MX"/>
              </w:rPr>
              <w:t>v</w:t>
            </w:r>
            <w:r w:rsidRPr="00703DE1">
              <w:rPr>
                <w:rFonts w:ascii="Times New Roman" w:hAnsi="Times New Roman"/>
                <w:sz w:val="24"/>
                <w:lang w:val="es-MX"/>
              </w:rPr>
              <w:t xml:space="preserve"> = 1 (</w:t>
            </w:r>
            <w:proofErr w:type="spellStart"/>
            <w:r w:rsidRPr="00703DE1">
              <w:rPr>
                <w:rFonts w:ascii="Times New Roman" w:hAnsi="Times New Roman"/>
                <w:sz w:val="24"/>
                <w:lang w:val="es-MX"/>
              </w:rPr>
              <w:t>Null</w:t>
            </w:r>
            <w:proofErr w:type="spellEnd"/>
            <w:r w:rsidRPr="00703DE1">
              <w:rPr>
                <w:rFonts w:ascii="Times New Roman" w:hAnsi="Times New Roman"/>
                <w:sz w:val="24"/>
                <w:lang w:val="es-MX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43F3D3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30553.1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EDB9A5" w14:textId="77777777" w:rsidR="00703DE1" w:rsidRPr="00703DE1" w:rsidRDefault="00703DE1" w:rsidP="00703DE1">
            <w:pPr>
              <w:spacing w:line="480" w:lineRule="auto"/>
              <w:rPr>
                <w:rFonts w:ascii="Times New Roman" w:hAnsi="Times New Roman"/>
                <w:sz w:val="24"/>
                <w:lang w:val="es-MX"/>
              </w:rPr>
            </w:pPr>
            <w:r w:rsidRPr="00703DE1">
              <w:rPr>
                <w:rFonts w:ascii="Times New Roman" w:hAnsi="Times New Roman"/>
                <w:sz w:val="24"/>
                <w:lang w:val="es-MX"/>
              </w:rPr>
              <w:t>8800.4</w:t>
            </w:r>
          </w:p>
        </w:tc>
      </w:tr>
      <w:bookmarkEnd w:id="0"/>
    </w:tbl>
    <w:p w14:paraId="476DA955" w14:textId="77777777" w:rsidR="00703DE1" w:rsidRPr="00703DE1" w:rsidRDefault="00703DE1" w:rsidP="00703DE1">
      <w:pPr>
        <w:spacing w:line="48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MX"/>
          <w14:ligatures w14:val="none"/>
        </w:rPr>
      </w:pPr>
    </w:p>
    <w:p w14:paraId="5505F93F" w14:textId="77777777" w:rsidR="00703DE1" w:rsidRPr="00703DE1" w:rsidRDefault="00703DE1" w:rsidP="00703DE1">
      <w:pPr>
        <w:spacing w:line="48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MX"/>
          <w14:ligatures w14:val="none"/>
        </w:rPr>
      </w:pPr>
      <w:r w:rsidRPr="00703DE1">
        <w:rPr>
          <w:rFonts w:ascii="Calibri" w:eastAsia="Calibri" w:hAnsi="Calibri" w:cs="Calibri"/>
          <w:b/>
          <w:noProof/>
          <w:kern w:val="0"/>
          <w:sz w:val="24"/>
          <w:szCs w:val="24"/>
          <w:lang w:val="es-MX"/>
          <w14:ligatures w14:val="none"/>
        </w:rPr>
        <w:drawing>
          <wp:inline distT="0" distB="0" distL="0" distR="0" wp14:anchorId="319261F4" wp14:editId="57C48F80">
            <wp:extent cx="5943600" cy="2959104"/>
            <wp:effectExtent l="0" t="0" r="0" b="0"/>
            <wp:docPr id="747936999" name="Imagen 2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36999" name="Imagen 2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C452" w14:textId="7794090E" w:rsidR="00EF533A" w:rsidRPr="00703DE1" w:rsidRDefault="00703DE1" w:rsidP="00703DE1">
      <w:pPr>
        <w:spacing w:line="480" w:lineRule="auto"/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</w:pPr>
      <w:r w:rsidRPr="00703DE1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MX"/>
          <w14:ligatures w14:val="none"/>
        </w:rPr>
        <w:t xml:space="preserve">Figura S1. </w:t>
      </w:r>
      <w:r w:rsidRPr="00703DE1">
        <w:rPr>
          <w:rFonts w:ascii="Times New Roman" w:eastAsia="Calibri" w:hAnsi="Times New Roman" w:cs="Calibri"/>
          <w:kern w:val="0"/>
          <w:sz w:val="24"/>
          <w:lang w:val="es-MX"/>
          <w14:ligatures w14:val="none"/>
        </w:rPr>
        <w:t>Porcentaje de cobertura, por sitio muestreado, de pastos marinos (a), algas verdes(b), algas rojas(c) y algas pardas (d), en sitios de verificación de campo, colocados sobre las características geomorfológicas del litoral somero de Yucatán, México.</w:t>
      </w:r>
    </w:p>
    <w:sectPr w:rsidR="00EF533A" w:rsidRPr="00703DE1" w:rsidSect="00703DE1">
      <w:headerReference w:type="default" r:id="rId7"/>
      <w:pgSz w:w="12240" w:h="15840"/>
      <w:pgMar w:top="2160" w:right="1440" w:bottom="1440" w:left="1440" w:header="1008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9D86" w14:textId="77777777" w:rsidR="00703DE1" w:rsidRDefault="00703DE1" w:rsidP="00703DE1">
      <w:pPr>
        <w:spacing w:after="0" w:line="240" w:lineRule="auto"/>
      </w:pPr>
      <w:r>
        <w:separator/>
      </w:r>
    </w:p>
  </w:endnote>
  <w:endnote w:type="continuationSeparator" w:id="0">
    <w:p w14:paraId="4593BE5C" w14:textId="77777777" w:rsidR="00703DE1" w:rsidRDefault="00703DE1" w:rsidP="0070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E54D" w14:textId="77777777" w:rsidR="00703DE1" w:rsidRDefault="00703DE1" w:rsidP="00703DE1">
      <w:pPr>
        <w:spacing w:after="0" w:line="240" w:lineRule="auto"/>
      </w:pPr>
      <w:r>
        <w:separator/>
      </w:r>
    </w:p>
  </w:footnote>
  <w:footnote w:type="continuationSeparator" w:id="0">
    <w:p w14:paraId="7BC7BA5F" w14:textId="77777777" w:rsidR="00703DE1" w:rsidRDefault="00703DE1" w:rsidP="0070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B627" w14:textId="21D792DA" w:rsidR="00703DE1" w:rsidRDefault="00703DE1">
    <w:pPr>
      <w:pStyle w:val="Header"/>
    </w:pPr>
    <w:r w:rsidRPr="00703DE1">
      <w:rPr>
        <w:rFonts w:ascii="Calibri" w:eastAsia="Calibri" w:hAnsi="Calibri" w:cs="Times New Roman"/>
        <w:b/>
        <w:bCs/>
        <w:i/>
        <w:iCs/>
        <w:kern w:val="0"/>
        <w:lang w:val="es-MX"/>
        <w14:ligatures w14:val="none"/>
      </w:rPr>
      <w:t>Ciencias Marinas</w:t>
    </w:r>
    <w:r w:rsidRPr="00703DE1">
      <w:rPr>
        <w:rFonts w:ascii="Calibri" w:eastAsia="Calibri" w:hAnsi="Calibri" w:cs="Times New Roman"/>
        <w:b/>
        <w:bCs/>
        <w:kern w:val="0"/>
        <w:lang w:val="es-MX"/>
        <w14:ligatures w14:val="none"/>
      </w:rPr>
      <w:t xml:space="preserve"> descargo de responsabilidad</w:t>
    </w:r>
    <w:r w:rsidRPr="00703DE1">
      <w:rPr>
        <w:rFonts w:ascii="Calibri" w:eastAsia="Calibri" w:hAnsi="Calibri" w:cs="Times New Roman"/>
        <w:kern w:val="0"/>
        <w:lang w:val="es-MX"/>
        <w14:ligatures w14:val="none"/>
      </w:rPr>
      <w:t>: El contenido proporcionado en el material complementario es la responsabilidad de los autores. Para aclaraciones o consultas, favor de contactar al autor de correspondencia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E1"/>
    <w:rsid w:val="00143836"/>
    <w:rsid w:val="00175B83"/>
    <w:rsid w:val="00284F8A"/>
    <w:rsid w:val="002F48FF"/>
    <w:rsid w:val="005147CF"/>
    <w:rsid w:val="00703DE1"/>
    <w:rsid w:val="00E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2EF2"/>
  <w15:chartTrackingRefBased/>
  <w15:docId w15:val="{36BA7644-6461-4E4E-86D9-CC6E44B9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D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D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DE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DE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DE1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DE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DE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DE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DE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0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DE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DE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0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DE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03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DE1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03D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3DE1"/>
    <w:pPr>
      <w:spacing w:after="0" w:line="240" w:lineRule="auto"/>
    </w:pPr>
    <w:rPr>
      <w:rFonts w:ascii="Calibri" w:eastAsia="Calibri" w:hAnsi="Calibri" w:cs="Calibri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03DE1"/>
  </w:style>
  <w:style w:type="paragraph" w:styleId="Header">
    <w:name w:val="header"/>
    <w:basedOn w:val="Normal"/>
    <w:link w:val="HeaderChar"/>
    <w:uiPriority w:val="99"/>
    <w:unhideWhenUsed/>
    <w:rsid w:val="00703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D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3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DE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</dc:creator>
  <cp:keywords/>
  <dc:description/>
  <cp:lastModifiedBy>MSE</cp:lastModifiedBy>
  <cp:revision>1</cp:revision>
  <dcterms:created xsi:type="dcterms:W3CDTF">2025-08-21T20:48:00Z</dcterms:created>
  <dcterms:modified xsi:type="dcterms:W3CDTF">2025-08-21T20:50:00Z</dcterms:modified>
</cp:coreProperties>
</file>